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A1" w:rsidRPr="004E1246" w:rsidRDefault="00E10AA1" w:rsidP="005B2FC6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A1" w:rsidRPr="004E1246" w:rsidRDefault="00E10AA1" w:rsidP="00E10AA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E10AA1" w:rsidRPr="004E1246" w:rsidTr="000744F4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0AA1" w:rsidRPr="0026556D" w:rsidRDefault="00E10AA1" w:rsidP="000744F4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E10AA1" w:rsidRPr="0026556D" w:rsidRDefault="00E10AA1" w:rsidP="000744F4">
            <w:pPr>
              <w:pStyle w:val="8"/>
              <w:ind w:right="-2"/>
              <w:rPr>
                <w:sz w:val="26"/>
              </w:rPr>
            </w:pPr>
          </w:p>
          <w:p w:rsidR="00E10AA1" w:rsidRPr="004E1246" w:rsidRDefault="00E10AA1" w:rsidP="000744F4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E10AA1" w:rsidRPr="004E1246" w:rsidRDefault="00E10AA1" w:rsidP="00E10AA1">
      <w:pPr>
        <w:pStyle w:val="2"/>
        <w:ind w:right="-2"/>
        <w:rPr>
          <w:lang w:val="ru-RU"/>
        </w:rPr>
      </w:pPr>
    </w:p>
    <w:p w:rsidR="00E10AA1" w:rsidRPr="004D6B21" w:rsidRDefault="00E10AA1" w:rsidP="00E10AA1">
      <w:pPr>
        <w:pStyle w:val="2"/>
        <w:ind w:right="-2"/>
        <w:rPr>
          <w:sz w:val="25"/>
          <w:szCs w:val="25"/>
          <w:u w:val="single"/>
          <w:lang w:val="ru-RU"/>
        </w:rPr>
      </w:pPr>
      <w:r w:rsidRPr="004D6B21">
        <w:rPr>
          <w:sz w:val="25"/>
          <w:szCs w:val="25"/>
          <w:lang w:val="ru-RU"/>
        </w:rPr>
        <w:t xml:space="preserve">от </w:t>
      </w:r>
      <w:r w:rsidR="005B2FC6" w:rsidRPr="004D6B21">
        <w:rPr>
          <w:sz w:val="25"/>
          <w:szCs w:val="25"/>
          <w:lang w:val="ru-RU"/>
        </w:rPr>
        <w:t>14.06.2016</w:t>
      </w:r>
      <w:r w:rsidRPr="004D6B21">
        <w:rPr>
          <w:sz w:val="25"/>
          <w:szCs w:val="25"/>
          <w:lang w:val="ru-RU"/>
        </w:rPr>
        <w:t xml:space="preserve"> № </w:t>
      </w:r>
      <w:r w:rsidR="005B2FC6" w:rsidRPr="004D6B21">
        <w:rPr>
          <w:sz w:val="25"/>
          <w:szCs w:val="25"/>
          <w:lang w:val="ru-RU"/>
        </w:rPr>
        <w:t>850-п</w:t>
      </w:r>
    </w:p>
    <w:p w:rsidR="00E10AA1" w:rsidRPr="004D6B21" w:rsidRDefault="00E10AA1" w:rsidP="00E10AA1">
      <w:pPr>
        <w:rPr>
          <w:sz w:val="25"/>
          <w:szCs w:val="25"/>
        </w:rPr>
      </w:pPr>
    </w:p>
    <w:p w:rsidR="00E10AA1" w:rsidRPr="004D6B21" w:rsidRDefault="00E10AA1" w:rsidP="0033083B">
      <w:pPr>
        <w:pStyle w:val="2"/>
        <w:tabs>
          <w:tab w:val="left" w:pos="576"/>
        </w:tabs>
        <w:suppressAutoHyphens/>
        <w:ind w:right="4678"/>
        <w:jc w:val="both"/>
        <w:rPr>
          <w:sz w:val="25"/>
          <w:szCs w:val="25"/>
          <w:lang w:val="ru-RU"/>
        </w:rPr>
      </w:pPr>
      <w:bookmarkStart w:id="0" w:name="_GoBack"/>
      <w:r w:rsidRPr="004D6B21">
        <w:rPr>
          <w:sz w:val="25"/>
          <w:szCs w:val="25"/>
          <w:lang w:val="ru-RU"/>
        </w:rPr>
        <w:t xml:space="preserve">О внесении изменений в постановление </w:t>
      </w:r>
      <w:r w:rsidR="004D6B21" w:rsidRPr="004D6B21">
        <w:rPr>
          <w:sz w:val="25"/>
          <w:szCs w:val="25"/>
          <w:lang w:val="ru-RU"/>
        </w:rPr>
        <w:t>администрации Сорочинского городского округа</w:t>
      </w:r>
      <w:r w:rsidR="0033083B" w:rsidRPr="0033083B">
        <w:rPr>
          <w:sz w:val="25"/>
          <w:szCs w:val="25"/>
          <w:lang w:val="ru-RU"/>
        </w:rPr>
        <w:t xml:space="preserve"> </w:t>
      </w:r>
      <w:r w:rsidR="004D6B21" w:rsidRPr="004D6B21">
        <w:rPr>
          <w:sz w:val="25"/>
          <w:szCs w:val="25"/>
          <w:lang w:val="ru-RU"/>
        </w:rPr>
        <w:t xml:space="preserve">Оренбургской области </w:t>
      </w:r>
      <w:r w:rsidRPr="004D6B21">
        <w:rPr>
          <w:sz w:val="25"/>
          <w:szCs w:val="25"/>
          <w:lang w:val="ru-RU"/>
        </w:rPr>
        <w:t>№ 72-п от 25.01.2016 «Об утверждении схемы</w:t>
      </w:r>
      <w:r w:rsidR="0033083B" w:rsidRPr="0033083B">
        <w:rPr>
          <w:sz w:val="25"/>
          <w:szCs w:val="25"/>
          <w:lang w:val="ru-RU"/>
        </w:rPr>
        <w:t xml:space="preserve"> </w:t>
      </w:r>
      <w:r w:rsidRPr="004D6B21">
        <w:rPr>
          <w:sz w:val="25"/>
          <w:szCs w:val="25"/>
          <w:lang w:val="ru-RU"/>
        </w:rPr>
        <w:t>расположения земельного участка на кадастровом плане</w:t>
      </w:r>
      <w:bookmarkEnd w:id="0"/>
      <w:r w:rsidR="004D6B21" w:rsidRPr="004D6B21">
        <w:rPr>
          <w:sz w:val="25"/>
          <w:szCs w:val="25"/>
          <w:lang w:val="ru-RU"/>
        </w:rPr>
        <w:t>»</w:t>
      </w:r>
    </w:p>
    <w:p w:rsidR="00E10AA1" w:rsidRPr="004D6B21" w:rsidRDefault="00E10AA1" w:rsidP="00E10AA1">
      <w:pPr>
        <w:pStyle w:val="2"/>
        <w:tabs>
          <w:tab w:val="left" w:pos="576"/>
        </w:tabs>
        <w:suppressAutoHyphens/>
        <w:jc w:val="both"/>
        <w:rPr>
          <w:sz w:val="25"/>
          <w:szCs w:val="25"/>
          <w:lang w:val="ru-RU"/>
        </w:rPr>
      </w:pPr>
    </w:p>
    <w:p w:rsidR="00E10AA1" w:rsidRPr="004D6B21" w:rsidRDefault="00E10AA1" w:rsidP="00E10AA1">
      <w:pPr>
        <w:jc w:val="both"/>
        <w:rPr>
          <w:sz w:val="25"/>
          <w:szCs w:val="25"/>
        </w:rPr>
      </w:pPr>
      <w:r w:rsidRPr="004D6B21">
        <w:rPr>
          <w:sz w:val="25"/>
          <w:szCs w:val="25"/>
        </w:rPr>
        <w:tab/>
        <w:t>Руководствуясь статьями 32,35,40 Устава муниципального образован</w:t>
      </w:r>
      <w:r w:rsidR="00253D2A" w:rsidRPr="004D6B21">
        <w:rPr>
          <w:sz w:val="25"/>
          <w:szCs w:val="25"/>
        </w:rPr>
        <w:t>ия Сорочинский городской округ О</w:t>
      </w:r>
      <w:r w:rsidRPr="004D6B21">
        <w:rPr>
          <w:sz w:val="25"/>
          <w:szCs w:val="25"/>
        </w:rPr>
        <w:t>ренбургской области,</w:t>
      </w:r>
      <w:r w:rsidR="00253D2A" w:rsidRPr="004D6B21">
        <w:rPr>
          <w:sz w:val="25"/>
          <w:szCs w:val="25"/>
        </w:rPr>
        <w:t xml:space="preserve"> администрация С</w:t>
      </w:r>
      <w:r w:rsidRPr="004D6B21">
        <w:rPr>
          <w:sz w:val="25"/>
          <w:szCs w:val="25"/>
        </w:rPr>
        <w:t>орочинского г</w:t>
      </w:r>
      <w:r w:rsidR="00253D2A" w:rsidRPr="004D6B21">
        <w:rPr>
          <w:sz w:val="25"/>
          <w:szCs w:val="25"/>
        </w:rPr>
        <w:t>ородского округа О</w:t>
      </w:r>
      <w:r w:rsidRPr="004D6B21">
        <w:rPr>
          <w:sz w:val="25"/>
          <w:szCs w:val="25"/>
        </w:rPr>
        <w:t>ренбургской области постановляет:</w:t>
      </w:r>
    </w:p>
    <w:p w:rsidR="00E10AA1" w:rsidRPr="004D6B21" w:rsidRDefault="00E10AA1" w:rsidP="004D6B21">
      <w:pPr>
        <w:ind w:firstLine="426"/>
        <w:jc w:val="both"/>
        <w:rPr>
          <w:sz w:val="25"/>
          <w:szCs w:val="25"/>
        </w:rPr>
      </w:pPr>
      <w:r w:rsidRPr="004D6B21">
        <w:rPr>
          <w:sz w:val="25"/>
          <w:szCs w:val="25"/>
        </w:rPr>
        <w:t>1.</w:t>
      </w:r>
      <w:r w:rsidR="004D6B21" w:rsidRPr="004D6B21">
        <w:rPr>
          <w:sz w:val="25"/>
          <w:szCs w:val="25"/>
        </w:rPr>
        <w:t xml:space="preserve"> </w:t>
      </w:r>
      <w:r w:rsidRPr="004D6B21">
        <w:rPr>
          <w:sz w:val="25"/>
          <w:szCs w:val="25"/>
        </w:rPr>
        <w:t>Внести в постановление администрации Сорочинского городского округа Оренбургской области № 72 –п от 25.01.2016 «Об утверждении схемы расположения земельного участка на кадастровом плане» следующие изменения:</w:t>
      </w:r>
    </w:p>
    <w:p w:rsidR="004D6B21" w:rsidRPr="004D6B21" w:rsidRDefault="00E10AA1" w:rsidP="004D6B21">
      <w:pPr>
        <w:ind w:firstLine="426"/>
        <w:jc w:val="both"/>
        <w:rPr>
          <w:sz w:val="25"/>
          <w:szCs w:val="25"/>
        </w:rPr>
      </w:pPr>
      <w:r w:rsidRPr="004D6B21">
        <w:rPr>
          <w:sz w:val="25"/>
          <w:szCs w:val="25"/>
        </w:rPr>
        <w:t>1.1. Подпункт 1.2</w:t>
      </w:r>
      <w:r w:rsidR="004D6B21" w:rsidRPr="004D6B21">
        <w:rPr>
          <w:sz w:val="25"/>
          <w:szCs w:val="25"/>
        </w:rPr>
        <w:t xml:space="preserve"> </w:t>
      </w:r>
      <w:r w:rsidRPr="004D6B21">
        <w:rPr>
          <w:sz w:val="25"/>
          <w:szCs w:val="25"/>
        </w:rPr>
        <w:t>пункта</w:t>
      </w:r>
      <w:r w:rsidR="004D6B21" w:rsidRPr="004D6B21">
        <w:rPr>
          <w:sz w:val="25"/>
          <w:szCs w:val="25"/>
        </w:rPr>
        <w:t xml:space="preserve"> </w:t>
      </w:r>
      <w:r w:rsidRPr="004D6B21">
        <w:rPr>
          <w:sz w:val="25"/>
          <w:szCs w:val="25"/>
        </w:rPr>
        <w:t xml:space="preserve">1 постановления </w:t>
      </w:r>
      <w:r w:rsidR="00291EBE" w:rsidRPr="004D6B21">
        <w:rPr>
          <w:sz w:val="25"/>
          <w:szCs w:val="25"/>
        </w:rPr>
        <w:t>изложить в</w:t>
      </w:r>
      <w:r w:rsidRPr="004D6B21">
        <w:rPr>
          <w:sz w:val="25"/>
          <w:szCs w:val="25"/>
        </w:rPr>
        <w:t xml:space="preserve"> следующей редакции: «Условный номер земельного </w:t>
      </w:r>
      <w:r w:rsidR="00291EBE" w:rsidRPr="004D6B21">
        <w:rPr>
          <w:sz w:val="25"/>
          <w:szCs w:val="25"/>
        </w:rPr>
        <w:t>участка 56:45:0101032</w:t>
      </w:r>
      <w:r w:rsidRPr="004D6B21">
        <w:rPr>
          <w:sz w:val="25"/>
          <w:szCs w:val="25"/>
        </w:rPr>
        <w:t>:</w:t>
      </w:r>
      <w:r w:rsidR="004D6B21" w:rsidRPr="004D6B21">
        <w:rPr>
          <w:sz w:val="25"/>
          <w:szCs w:val="25"/>
        </w:rPr>
        <w:t>299:</w:t>
      </w:r>
      <w:r w:rsidR="00291EBE" w:rsidRPr="004D6B21">
        <w:rPr>
          <w:sz w:val="25"/>
          <w:szCs w:val="25"/>
        </w:rPr>
        <w:t>ЗУ</w:t>
      </w:r>
      <w:r w:rsidRPr="004D6B21">
        <w:rPr>
          <w:sz w:val="25"/>
          <w:szCs w:val="25"/>
        </w:rPr>
        <w:t>2-площадь земельного участка 48</w:t>
      </w:r>
      <w:r w:rsidR="00FE5863">
        <w:rPr>
          <w:sz w:val="25"/>
          <w:szCs w:val="25"/>
        </w:rPr>
        <w:t xml:space="preserve"> </w:t>
      </w:r>
      <w:r w:rsidRPr="004D6B21">
        <w:rPr>
          <w:sz w:val="25"/>
          <w:szCs w:val="25"/>
        </w:rPr>
        <w:t>кв.м,</w:t>
      </w:r>
      <w:r w:rsidR="004D6B21" w:rsidRPr="004D6B21">
        <w:rPr>
          <w:sz w:val="25"/>
          <w:szCs w:val="25"/>
        </w:rPr>
        <w:t xml:space="preserve"> </w:t>
      </w:r>
      <w:r w:rsidRPr="004D6B21">
        <w:rPr>
          <w:sz w:val="25"/>
          <w:szCs w:val="25"/>
        </w:rPr>
        <w:t>земельный участок расположен в кадас</w:t>
      </w:r>
      <w:r w:rsidR="004D6B21" w:rsidRPr="004D6B21">
        <w:rPr>
          <w:sz w:val="25"/>
          <w:szCs w:val="25"/>
        </w:rPr>
        <w:t>тровом плане 56:45:0101032</w:t>
      </w:r>
    </w:p>
    <w:p w:rsidR="004D6B21" w:rsidRPr="004D6B21" w:rsidRDefault="00E10AA1" w:rsidP="004D6B21">
      <w:pPr>
        <w:jc w:val="both"/>
        <w:rPr>
          <w:sz w:val="25"/>
          <w:szCs w:val="25"/>
        </w:rPr>
      </w:pPr>
      <w:r w:rsidRPr="004D6B21">
        <w:rPr>
          <w:sz w:val="25"/>
          <w:szCs w:val="25"/>
        </w:rPr>
        <w:t xml:space="preserve">по </w:t>
      </w:r>
      <w:r w:rsidR="004D6B21" w:rsidRPr="004D6B21">
        <w:rPr>
          <w:sz w:val="25"/>
          <w:szCs w:val="25"/>
        </w:rPr>
        <w:t xml:space="preserve">  </w:t>
      </w:r>
      <w:proofErr w:type="gramStart"/>
      <w:r w:rsidR="00291EBE" w:rsidRPr="004D6B21">
        <w:rPr>
          <w:sz w:val="25"/>
          <w:szCs w:val="25"/>
        </w:rPr>
        <w:t xml:space="preserve">адресу: </w:t>
      </w:r>
      <w:r w:rsidR="004D6B21" w:rsidRPr="004D6B21">
        <w:rPr>
          <w:sz w:val="25"/>
          <w:szCs w:val="25"/>
        </w:rPr>
        <w:t xml:space="preserve">  </w:t>
      </w:r>
      <w:proofErr w:type="gramEnd"/>
      <w:r w:rsidR="00291EBE" w:rsidRPr="004D6B21">
        <w:rPr>
          <w:sz w:val="25"/>
          <w:szCs w:val="25"/>
        </w:rPr>
        <w:t>Российская</w:t>
      </w:r>
      <w:r w:rsidRPr="004D6B21">
        <w:rPr>
          <w:sz w:val="25"/>
          <w:szCs w:val="25"/>
        </w:rPr>
        <w:t xml:space="preserve"> </w:t>
      </w:r>
      <w:r w:rsidR="004D6B21" w:rsidRPr="004D6B21">
        <w:rPr>
          <w:sz w:val="25"/>
          <w:szCs w:val="25"/>
        </w:rPr>
        <w:t xml:space="preserve">  </w:t>
      </w:r>
      <w:r w:rsidRPr="004D6B21">
        <w:rPr>
          <w:sz w:val="25"/>
          <w:szCs w:val="25"/>
        </w:rPr>
        <w:t>Федерация,</w:t>
      </w:r>
      <w:r w:rsidR="004D6B21" w:rsidRPr="004D6B21">
        <w:rPr>
          <w:sz w:val="25"/>
          <w:szCs w:val="25"/>
        </w:rPr>
        <w:t xml:space="preserve"> </w:t>
      </w:r>
      <w:r w:rsidRPr="004D6B21">
        <w:rPr>
          <w:sz w:val="25"/>
          <w:szCs w:val="25"/>
        </w:rPr>
        <w:t xml:space="preserve"> </w:t>
      </w:r>
      <w:r w:rsidR="004D6B21" w:rsidRPr="004D6B21">
        <w:rPr>
          <w:sz w:val="25"/>
          <w:szCs w:val="25"/>
        </w:rPr>
        <w:t xml:space="preserve"> </w:t>
      </w:r>
      <w:r w:rsidRPr="004D6B21">
        <w:rPr>
          <w:sz w:val="25"/>
          <w:szCs w:val="25"/>
        </w:rPr>
        <w:t xml:space="preserve">Оренбургская </w:t>
      </w:r>
      <w:r w:rsidR="004D6B21" w:rsidRPr="004D6B21">
        <w:rPr>
          <w:sz w:val="25"/>
          <w:szCs w:val="25"/>
        </w:rPr>
        <w:t xml:space="preserve">  </w:t>
      </w:r>
      <w:r w:rsidRPr="004D6B21">
        <w:rPr>
          <w:sz w:val="25"/>
          <w:szCs w:val="25"/>
        </w:rPr>
        <w:t xml:space="preserve">область, </w:t>
      </w:r>
      <w:r w:rsidR="004D6B21" w:rsidRPr="004D6B21">
        <w:rPr>
          <w:sz w:val="25"/>
          <w:szCs w:val="25"/>
        </w:rPr>
        <w:t xml:space="preserve">  г.   Сорочинск, </w:t>
      </w:r>
    </w:p>
    <w:p w:rsidR="00E10AA1" w:rsidRPr="004D6B21" w:rsidRDefault="00E10AA1" w:rsidP="004D6B21">
      <w:pPr>
        <w:jc w:val="both"/>
        <w:rPr>
          <w:sz w:val="25"/>
          <w:szCs w:val="25"/>
        </w:rPr>
      </w:pPr>
      <w:r w:rsidRPr="004D6B21">
        <w:rPr>
          <w:sz w:val="25"/>
          <w:szCs w:val="25"/>
        </w:rPr>
        <w:t>ул. Карла Маркса, дом 122«А»</w:t>
      </w:r>
      <w:r w:rsidR="004D6B21" w:rsidRPr="004D6B21">
        <w:rPr>
          <w:sz w:val="25"/>
          <w:szCs w:val="25"/>
        </w:rPr>
        <w:t>.</w:t>
      </w:r>
    </w:p>
    <w:p w:rsidR="00E10AA1" w:rsidRPr="004D6B21" w:rsidRDefault="00E10AA1" w:rsidP="004D6B21">
      <w:pPr>
        <w:jc w:val="both"/>
        <w:rPr>
          <w:sz w:val="25"/>
          <w:szCs w:val="25"/>
        </w:rPr>
      </w:pPr>
      <w:r w:rsidRPr="004D6B21">
        <w:rPr>
          <w:sz w:val="25"/>
          <w:szCs w:val="25"/>
        </w:rPr>
        <w:t xml:space="preserve">Разрешенное использование: для индивидуального жилищного строительства. </w:t>
      </w:r>
    </w:p>
    <w:p w:rsidR="00E10AA1" w:rsidRPr="004D6B21" w:rsidRDefault="00E10AA1" w:rsidP="004D6B21">
      <w:pPr>
        <w:jc w:val="both"/>
        <w:rPr>
          <w:sz w:val="25"/>
          <w:szCs w:val="25"/>
        </w:rPr>
      </w:pPr>
      <w:r w:rsidRPr="004D6B21">
        <w:rPr>
          <w:sz w:val="25"/>
          <w:szCs w:val="25"/>
        </w:rPr>
        <w:t>Категория земель: земли населенных пунктов».</w:t>
      </w:r>
    </w:p>
    <w:p w:rsidR="004D6B21" w:rsidRPr="004D6B21" w:rsidRDefault="00E10AA1" w:rsidP="004D6B21">
      <w:pPr>
        <w:ind w:firstLine="426"/>
        <w:jc w:val="both"/>
        <w:rPr>
          <w:spacing w:val="-1"/>
          <w:sz w:val="25"/>
          <w:szCs w:val="25"/>
        </w:rPr>
      </w:pPr>
      <w:r w:rsidRPr="004D6B21">
        <w:rPr>
          <w:color w:val="000000"/>
          <w:sz w:val="25"/>
          <w:szCs w:val="25"/>
        </w:rPr>
        <w:t xml:space="preserve">2. Контроль за исполнением настоящего постановления возложить на главного </w:t>
      </w:r>
      <w:proofErr w:type="gramStart"/>
      <w:r w:rsidRPr="004D6B21">
        <w:rPr>
          <w:color w:val="000000"/>
          <w:sz w:val="25"/>
          <w:szCs w:val="25"/>
        </w:rPr>
        <w:t xml:space="preserve">архитектора </w:t>
      </w:r>
      <w:r w:rsidR="004D6B21">
        <w:rPr>
          <w:color w:val="000000"/>
          <w:sz w:val="25"/>
          <w:szCs w:val="25"/>
        </w:rPr>
        <w:t xml:space="preserve"> </w:t>
      </w:r>
      <w:r w:rsidRPr="004D6B21">
        <w:rPr>
          <w:color w:val="000000"/>
          <w:sz w:val="25"/>
          <w:szCs w:val="25"/>
        </w:rPr>
        <w:t>муниципального</w:t>
      </w:r>
      <w:proofErr w:type="gramEnd"/>
      <w:r w:rsidRPr="004D6B21">
        <w:rPr>
          <w:color w:val="000000"/>
          <w:sz w:val="25"/>
          <w:szCs w:val="25"/>
        </w:rPr>
        <w:t xml:space="preserve"> </w:t>
      </w:r>
      <w:r w:rsidR="004D6B21">
        <w:rPr>
          <w:color w:val="000000"/>
          <w:sz w:val="25"/>
          <w:szCs w:val="25"/>
        </w:rPr>
        <w:t xml:space="preserve"> </w:t>
      </w:r>
      <w:r w:rsidRPr="004D6B21">
        <w:rPr>
          <w:color w:val="000000"/>
          <w:sz w:val="25"/>
          <w:szCs w:val="25"/>
        </w:rPr>
        <w:t xml:space="preserve">образования </w:t>
      </w:r>
      <w:r w:rsidR="004D6B21">
        <w:rPr>
          <w:color w:val="000000"/>
          <w:sz w:val="25"/>
          <w:szCs w:val="25"/>
        </w:rPr>
        <w:t xml:space="preserve"> </w:t>
      </w:r>
      <w:r w:rsidRPr="004D6B21">
        <w:rPr>
          <w:spacing w:val="-1"/>
          <w:sz w:val="25"/>
          <w:szCs w:val="25"/>
        </w:rPr>
        <w:t xml:space="preserve">Сорочинский </w:t>
      </w:r>
      <w:r w:rsidR="004D6B21">
        <w:rPr>
          <w:spacing w:val="-1"/>
          <w:sz w:val="25"/>
          <w:szCs w:val="25"/>
        </w:rPr>
        <w:t xml:space="preserve"> </w:t>
      </w:r>
      <w:r w:rsidRPr="004D6B21">
        <w:rPr>
          <w:spacing w:val="-1"/>
          <w:sz w:val="25"/>
          <w:szCs w:val="25"/>
        </w:rPr>
        <w:t xml:space="preserve">городской </w:t>
      </w:r>
      <w:r w:rsidR="004D6B21">
        <w:rPr>
          <w:spacing w:val="-1"/>
          <w:sz w:val="25"/>
          <w:szCs w:val="25"/>
        </w:rPr>
        <w:t xml:space="preserve"> </w:t>
      </w:r>
      <w:r w:rsidRPr="004D6B21">
        <w:rPr>
          <w:spacing w:val="-1"/>
          <w:sz w:val="25"/>
          <w:szCs w:val="25"/>
        </w:rPr>
        <w:t xml:space="preserve">округ </w:t>
      </w:r>
      <w:r w:rsidR="004D6B21" w:rsidRPr="004D6B21">
        <w:rPr>
          <w:spacing w:val="-1"/>
          <w:sz w:val="25"/>
          <w:szCs w:val="25"/>
        </w:rPr>
        <w:t>–</w:t>
      </w:r>
      <w:r w:rsidRPr="004D6B21">
        <w:rPr>
          <w:spacing w:val="-1"/>
          <w:sz w:val="25"/>
          <w:szCs w:val="25"/>
        </w:rPr>
        <w:t xml:space="preserve"> </w:t>
      </w:r>
    </w:p>
    <w:p w:rsidR="00E10AA1" w:rsidRPr="004D6B21" w:rsidRDefault="00E10AA1" w:rsidP="004D6B21">
      <w:pPr>
        <w:jc w:val="both"/>
        <w:rPr>
          <w:spacing w:val="-1"/>
          <w:sz w:val="25"/>
          <w:szCs w:val="25"/>
        </w:rPr>
      </w:pPr>
      <w:r w:rsidRPr="004D6B21">
        <w:rPr>
          <w:spacing w:val="-1"/>
          <w:sz w:val="25"/>
          <w:szCs w:val="25"/>
        </w:rPr>
        <w:t>Александра Федотовича Крестьянова.</w:t>
      </w:r>
    </w:p>
    <w:p w:rsidR="004D6B21" w:rsidRPr="004D6B21" w:rsidRDefault="004D6B21" w:rsidP="004D6B21">
      <w:pPr>
        <w:jc w:val="both"/>
        <w:rPr>
          <w:color w:val="000000"/>
          <w:sz w:val="25"/>
          <w:szCs w:val="25"/>
        </w:rPr>
      </w:pPr>
      <w:r w:rsidRPr="004D6B21">
        <w:rPr>
          <w:color w:val="000000"/>
          <w:sz w:val="25"/>
          <w:szCs w:val="25"/>
        </w:rPr>
        <w:t xml:space="preserve">       </w:t>
      </w:r>
      <w:r w:rsidR="00E10AA1" w:rsidRPr="004D6B21">
        <w:rPr>
          <w:color w:val="000000"/>
          <w:sz w:val="25"/>
          <w:szCs w:val="25"/>
        </w:rPr>
        <w:t>3. Настоящее постановление вступает в силу со дня подписания и подлежит р</w:t>
      </w:r>
      <w:r w:rsidRPr="004D6B21">
        <w:rPr>
          <w:color w:val="000000"/>
          <w:sz w:val="25"/>
          <w:szCs w:val="25"/>
        </w:rPr>
        <w:t>азмещению на Портале муниципального образования</w:t>
      </w:r>
      <w:r w:rsidR="00E10AA1" w:rsidRPr="004D6B21">
        <w:rPr>
          <w:color w:val="000000"/>
          <w:sz w:val="25"/>
          <w:szCs w:val="25"/>
        </w:rPr>
        <w:t xml:space="preserve"> Сорочинский городской </w:t>
      </w:r>
    </w:p>
    <w:p w:rsidR="00E10AA1" w:rsidRPr="004D6B21" w:rsidRDefault="004D6B21" w:rsidP="004D6B21">
      <w:pPr>
        <w:jc w:val="both"/>
        <w:rPr>
          <w:color w:val="000000"/>
          <w:sz w:val="25"/>
          <w:szCs w:val="25"/>
        </w:rPr>
      </w:pPr>
      <w:r w:rsidRPr="004D6B21">
        <w:rPr>
          <w:color w:val="000000"/>
          <w:sz w:val="25"/>
          <w:szCs w:val="25"/>
        </w:rPr>
        <w:t>о</w:t>
      </w:r>
      <w:r w:rsidR="00E10AA1" w:rsidRPr="004D6B21">
        <w:rPr>
          <w:color w:val="000000"/>
          <w:sz w:val="25"/>
          <w:szCs w:val="25"/>
        </w:rPr>
        <w:t>круг</w:t>
      </w:r>
      <w:r w:rsidRPr="004D6B21">
        <w:rPr>
          <w:color w:val="000000"/>
          <w:sz w:val="25"/>
          <w:szCs w:val="25"/>
        </w:rPr>
        <w:t xml:space="preserve"> Оренбургской области</w:t>
      </w:r>
      <w:r w:rsidR="00E10AA1" w:rsidRPr="004D6B21">
        <w:rPr>
          <w:color w:val="000000"/>
          <w:sz w:val="25"/>
          <w:szCs w:val="25"/>
        </w:rPr>
        <w:t>.</w:t>
      </w:r>
    </w:p>
    <w:p w:rsidR="00E10AA1" w:rsidRPr="004D6B21" w:rsidRDefault="00E10AA1" w:rsidP="00E10AA1">
      <w:pPr>
        <w:jc w:val="both"/>
        <w:rPr>
          <w:color w:val="000000"/>
          <w:sz w:val="25"/>
          <w:szCs w:val="25"/>
        </w:rPr>
      </w:pPr>
    </w:p>
    <w:p w:rsidR="00E10AA1" w:rsidRPr="004D6B21" w:rsidRDefault="00E10AA1" w:rsidP="00E10AA1">
      <w:pPr>
        <w:pStyle w:val="2"/>
        <w:rPr>
          <w:sz w:val="25"/>
          <w:szCs w:val="25"/>
          <w:lang w:val="ru-RU"/>
        </w:rPr>
      </w:pPr>
      <w:r w:rsidRPr="004D6B21">
        <w:rPr>
          <w:sz w:val="25"/>
          <w:szCs w:val="25"/>
          <w:lang w:val="ru-RU"/>
        </w:rPr>
        <w:t>И.о. главы муниципального образования</w:t>
      </w:r>
    </w:p>
    <w:p w:rsidR="00E10AA1" w:rsidRPr="004D6B21" w:rsidRDefault="00E10AA1" w:rsidP="00E10AA1">
      <w:pPr>
        <w:pStyle w:val="2"/>
        <w:rPr>
          <w:sz w:val="25"/>
          <w:szCs w:val="25"/>
          <w:lang w:val="ru-RU"/>
        </w:rPr>
      </w:pPr>
      <w:r w:rsidRPr="004D6B21">
        <w:rPr>
          <w:sz w:val="25"/>
          <w:szCs w:val="25"/>
          <w:lang w:val="ru-RU"/>
        </w:rPr>
        <w:t xml:space="preserve">Сорочинский городской округ – первый </w:t>
      </w:r>
    </w:p>
    <w:p w:rsidR="00E10AA1" w:rsidRPr="004D6B21" w:rsidRDefault="005B2FC6" w:rsidP="00E10AA1">
      <w:pPr>
        <w:pStyle w:val="2"/>
        <w:rPr>
          <w:sz w:val="25"/>
          <w:szCs w:val="25"/>
          <w:lang w:val="ru-RU"/>
        </w:rPr>
      </w:pPr>
      <w:r w:rsidRPr="004D6B21">
        <w:rPr>
          <w:noProof/>
          <w:sz w:val="25"/>
          <w:szCs w:val="25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73025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AA1" w:rsidRPr="004D6B21">
        <w:rPr>
          <w:sz w:val="25"/>
          <w:szCs w:val="25"/>
          <w:lang w:val="ru-RU"/>
        </w:rPr>
        <w:t>заместитель главы администрации городского</w:t>
      </w:r>
    </w:p>
    <w:p w:rsidR="00E10AA1" w:rsidRPr="004D6B21" w:rsidRDefault="00E10AA1" w:rsidP="00E10AA1">
      <w:pPr>
        <w:pStyle w:val="2"/>
        <w:rPr>
          <w:sz w:val="25"/>
          <w:szCs w:val="25"/>
          <w:lang w:val="ru-RU"/>
        </w:rPr>
      </w:pPr>
      <w:r w:rsidRPr="004D6B21">
        <w:rPr>
          <w:sz w:val="25"/>
          <w:szCs w:val="25"/>
          <w:lang w:val="ru-RU"/>
        </w:rPr>
        <w:t>округа по оперативному управлению</w:t>
      </w:r>
    </w:p>
    <w:p w:rsidR="00E10AA1" w:rsidRPr="004D6B21" w:rsidRDefault="00E10AA1" w:rsidP="00E10AA1">
      <w:pPr>
        <w:pStyle w:val="2"/>
        <w:rPr>
          <w:sz w:val="25"/>
          <w:szCs w:val="25"/>
          <w:lang w:val="ru-RU"/>
        </w:rPr>
      </w:pPr>
      <w:r w:rsidRPr="004D6B21">
        <w:rPr>
          <w:sz w:val="25"/>
          <w:szCs w:val="25"/>
          <w:lang w:val="ru-RU"/>
        </w:rPr>
        <w:t xml:space="preserve">муниципальным хозяйством              </w:t>
      </w:r>
      <w:r w:rsidR="005B2FC6" w:rsidRPr="004D6B21">
        <w:rPr>
          <w:sz w:val="25"/>
          <w:szCs w:val="25"/>
          <w:lang w:val="ru-RU"/>
        </w:rPr>
        <w:t xml:space="preserve">                </w:t>
      </w:r>
      <w:r w:rsidRPr="004D6B21">
        <w:rPr>
          <w:sz w:val="25"/>
          <w:szCs w:val="25"/>
          <w:lang w:val="ru-RU"/>
        </w:rPr>
        <w:t xml:space="preserve">                                   А.А. Богданов</w:t>
      </w:r>
    </w:p>
    <w:p w:rsidR="00E10AA1" w:rsidRDefault="00E10AA1" w:rsidP="00E10AA1">
      <w:pPr>
        <w:pStyle w:val="2"/>
        <w:rPr>
          <w:color w:val="000000"/>
          <w:sz w:val="27"/>
          <w:szCs w:val="27"/>
          <w:lang w:val="ru-RU"/>
        </w:rPr>
      </w:pPr>
    </w:p>
    <w:p w:rsidR="005B2FC6" w:rsidRDefault="005B2FC6" w:rsidP="00E10AA1">
      <w:pPr>
        <w:pStyle w:val="2"/>
        <w:rPr>
          <w:color w:val="000000"/>
          <w:sz w:val="27"/>
          <w:szCs w:val="27"/>
          <w:lang w:val="ru-RU"/>
        </w:rPr>
      </w:pPr>
    </w:p>
    <w:p w:rsidR="008945DA" w:rsidRDefault="00E10AA1" w:rsidP="005B2FC6">
      <w:pPr>
        <w:tabs>
          <w:tab w:val="left" w:pos="2580"/>
          <w:tab w:val="left" w:pos="5295"/>
          <w:tab w:val="right" w:pos="9357"/>
        </w:tabs>
        <w:ind w:right="-2"/>
      </w:pPr>
      <w:r w:rsidRPr="00624B25">
        <w:rPr>
          <w:sz w:val="20"/>
          <w:szCs w:val="20"/>
        </w:rPr>
        <w:t xml:space="preserve">Разослано: в дело, </w:t>
      </w:r>
      <w:proofErr w:type="spellStart"/>
      <w:proofErr w:type="gramStart"/>
      <w:r w:rsidRPr="00624B25">
        <w:rPr>
          <w:sz w:val="20"/>
          <w:szCs w:val="20"/>
        </w:rPr>
        <w:t>прокуратуре,У</w:t>
      </w:r>
      <w:r>
        <w:rPr>
          <w:sz w:val="20"/>
          <w:szCs w:val="20"/>
        </w:rPr>
        <w:t>АГиКС</w:t>
      </w:r>
      <w:proofErr w:type="spellEnd"/>
      <w:proofErr w:type="gramEnd"/>
      <w:r>
        <w:rPr>
          <w:sz w:val="20"/>
          <w:szCs w:val="20"/>
        </w:rPr>
        <w:t>, заявителю.</w:t>
      </w:r>
    </w:p>
    <w:sectPr w:rsidR="008945DA" w:rsidSect="004D6B2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43"/>
    <w:rsid w:val="00197443"/>
    <w:rsid w:val="00253D2A"/>
    <w:rsid w:val="0026224A"/>
    <w:rsid w:val="00291EBE"/>
    <w:rsid w:val="0033083B"/>
    <w:rsid w:val="004D6B21"/>
    <w:rsid w:val="005B2FC6"/>
    <w:rsid w:val="008945DA"/>
    <w:rsid w:val="00983FCB"/>
    <w:rsid w:val="00E10AA1"/>
    <w:rsid w:val="00FE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DB31"/>
  <w15:docId w15:val="{62BA1275-B4DB-4A8C-9ECD-39645C28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10AA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10AA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0A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0A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10AA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10AA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E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5</cp:revision>
  <cp:lastPrinted>2016-07-04T05:27:00Z</cp:lastPrinted>
  <dcterms:created xsi:type="dcterms:W3CDTF">2016-07-14T09:28:00Z</dcterms:created>
  <dcterms:modified xsi:type="dcterms:W3CDTF">2016-07-14T11:40:00Z</dcterms:modified>
</cp:coreProperties>
</file>